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28" w:rsidRPr="00D229D6" w:rsidRDefault="00C63728" w:rsidP="00C63728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9</w:t>
      </w:r>
      <w:bookmarkStart w:id="0" w:name="_GoBack"/>
      <w:bookmarkEnd w:id="0"/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KİMYA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C63728" w:rsidRPr="00D229D6" w:rsidRDefault="00C63728" w:rsidP="00C63728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C63728" w:rsidRDefault="00C63728" w:rsidP="00C63728">
      <w:pPr>
        <w:jc w:val="center"/>
        <w:rPr>
          <w:rFonts w:cs="Calibri"/>
          <w:b/>
        </w:rPr>
      </w:pPr>
    </w:p>
    <w:p w:rsidR="00C63728" w:rsidRPr="004C6DF2" w:rsidRDefault="00C63728" w:rsidP="00C63728">
      <w:pPr>
        <w:jc w:val="center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2410"/>
      </w:tblGrid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>Savoirs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 xml:space="preserve">Nombre de questions 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Connaitre les travaux des alchimistes et des chimistes.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 xml:space="preserve">Connaitre </w:t>
            </w:r>
            <w:proofErr w:type="gramStart"/>
            <w:r w:rsidRPr="004C6DF2">
              <w:rPr>
                <w:rFonts w:cs="Calibri"/>
                <w:lang w:val="fr-FR"/>
              </w:rPr>
              <w:t>les discipline</w:t>
            </w:r>
            <w:proofErr w:type="gramEnd"/>
            <w:r w:rsidRPr="004C6DF2">
              <w:rPr>
                <w:rFonts w:cs="Calibri"/>
                <w:lang w:val="fr-FR"/>
              </w:rPr>
              <w:t xml:space="preserve"> de la chimie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 xml:space="preserve">Donnez des exemples de différents types de matière.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Connaitre la signification des symboles de risques.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Connaitre le symbole des éléments/ la formule des composés et leurs noms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913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Connaitre les propriétés des éléments, des composés et des mélanges.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Expliquer les modèles atomiques.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1</w:t>
            </w:r>
          </w:p>
        </w:tc>
      </w:tr>
      <w:tr w:rsidR="00C63728" w:rsidRPr="00A01D0C" w:rsidTr="001D08EB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Résoudre des problèmes sur la structure d’atome.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728" w:rsidRPr="004C6DF2" w:rsidRDefault="00C63728" w:rsidP="001D08EB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4C6DF2">
              <w:rPr>
                <w:rFonts w:cs="Calibri"/>
                <w:lang w:val="fr-FR"/>
              </w:rPr>
              <w:t>2</w:t>
            </w:r>
          </w:p>
        </w:tc>
      </w:tr>
    </w:tbl>
    <w:p w:rsidR="006741A0" w:rsidRDefault="006741A0"/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28"/>
    <w:rsid w:val="00475F12"/>
    <w:rsid w:val="006741A0"/>
    <w:rsid w:val="00C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57FA3-49C5-4C8E-A7FA-A554186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28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2023-10-18T06:03:00Z</dcterms:created>
  <dcterms:modified xsi:type="dcterms:W3CDTF">2023-10-18T06:09:00Z</dcterms:modified>
</cp:coreProperties>
</file>